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2133" w14:textId="77777777" w:rsidR="00554634" w:rsidRPr="00061162" w:rsidRDefault="00554634" w:rsidP="00554634">
      <w:pPr>
        <w:jc w:val="left"/>
        <w:rPr>
          <w:rFonts w:ascii="Times New Roman" w:hAnsi="Times New Roman" w:cs="Times New Roman"/>
          <w:sz w:val="24"/>
          <w:szCs w:val="24"/>
        </w:rPr>
      </w:pPr>
      <w:r w:rsidRPr="00061162">
        <w:rPr>
          <w:rFonts w:ascii="Times New Roman" w:hAnsi="Times New Roman" w:cs="Times New Roman"/>
          <w:sz w:val="24"/>
          <w:szCs w:val="24"/>
        </w:rPr>
        <w:t>Kwang-Min Kim</w:t>
      </w:r>
      <w:r>
        <w:rPr>
          <w:rFonts w:ascii="Times New Roman" w:hAnsi="Times New Roman" w:cs="Times New Roman" w:hint="eastAsia"/>
          <w:sz w:val="24"/>
          <w:szCs w:val="24"/>
        </w:rPr>
        <w:t>, Ph.D.</w:t>
      </w:r>
    </w:p>
    <w:p w14:paraId="60066569" w14:textId="77777777" w:rsidR="00554634" w:rsidRDefault="00554634" w:rsidP="005546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  <w:r w:rsidRPr="000611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Physiology, Gachon University</w:t>
      </w:r>
      <w:r w:rsidRPr="0006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Pr="00061162">
        <w:rPr>
          <w:rFonts w:ascii="Times New Roman" w:hAnsi="Times New Roman" w:cs="Times New Roman"/>
          <w:sz w:val="24"/>
          <w:szCs w:val="24"/>
        </w:rPr>
        <w:t xml:space="preserve"> of Medicine </w:t>
      </w:r>
      <w:r w:rsidRPr="000611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Incheon</w:t>
      </w:r>
      <w:r w:rsidRPr="00061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21999</w:t>
      </w:r>
      <w:r w:rsidRPr="00061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Korea</w:t>
      </w:r>
    </w:p>
    <w:p w14:paraId="74E0DFC7" w14:textId="77777777" w:rsidR="001F6FF3" w:rsidRDefault="001F6FF3" w:rsidP="00061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0DFC8" w14:textId="60BE803D" w:rsidR="00061162" w:rsidRPr="000C4E0B" w:rsidRDefault="003315C5" w:rsidP="00061162">
      <w:pPr>
        <w:jc w:val="center"/>
        <w:rPr>
          <w:rFonts w:ascii="Times New Roman" w:hAnsi="Times New Roman"/>
          <w:b/>
          <w:sz w:val="28"/>
          <w:szCs w:val="28"/>
        </w:rPr>
      </w:pPr>
      <w:r w:rsidRPr="000C4E0B">
        <w:rPr>
          <w:rFonts w:ascii="Times New Roman" w:hAnsi="Times New Roman"/>
          <w:b/>
          <w:sz w:val="28"/>
          <w:szCs w:val="28"/>
        </w:rPr>
        <w:t>Multiscale brain tissue</w:t>
      </w:r>
      <w:r w:rsidR="001B7F5D" w:rsidRPr="000C4E0B">
        <w:rPr>
          <w:rFonts w:ascii="Times New Roman" w:hAnsi="Times New Roman"/>
          <w:b/>
          <w:sz w:val="28"/>
          <w:szCs w:val="28"/>
        </w:rPr>
        <w:t xml:space="preserve"> </w:t>
      </w:r>
      <w:r w:rsidR="00061162" w:rsidRPr="000C4E0B">
        <w:rPr>
          <w:rFonts w:ascii="Times New Roman" w:hAnsi="Times New Roman"/>
          <w:b/>
          <w:sz w:val="28"/>
          <w:szCs w:val="28"/>
        </w:rPr>
        <w:t>model</w:t>
      </w:r>
      <w:r w:rsidR="002F283D" w:rsidRPr="000C4E0B">
        <w:rPr>
          <w:rFonts w:ascii="Times New Roman" w:hAnsi="Times New Roman"/>
          <w:b/>
          <w:sz w:val="28"/>
          <w:szCs w:val="28"/>
        </w:rPr>
        <w:t>s</w:t>
      </w:r>
      <w:r w:rsidR="00061162" w:rsidRPr="000C4E0B">
        <w:rPr>
          <w:rFonts w:ascii="Times New Roman" w:hAnsi="Times New Roman"/>
          <w:b/>
          <w:sz w:val="28"/>
          <w:szCs w:val="28"/>
        </w:rPr>
        <w:t xml:space="preserve"> for </w:t>
      </w:r>
      <w:r w:rsidR="00FF0B82" w:rsidRPr="000C4E0B">
        <w:rPr>
          <w:rFonts w:ascii="Times New Roman" w:hAnsi="Times New Roman"/>
          <w:b/>
          <w:sz w:val="28"/>
          <w:szCs w:val="28"/>
        </w:rPr>
        <w:t>studying</w:t>
      </w:r>
      <w:r w:rsidR="001B7F5D" w:rsidRPr="000C4E0B">
        <w:rPr>
          <w:rFonts w:ascii="Times New Roman" w:hAnsi="Times New Roman"/>
          <w:b/>
          <w:sz w:val="28"/>
          <w:szCs w:val="28"/>
        </w:rPr>
        <w:t xml:space="preserve"> </w:t>
      </w:r>
      <w:r w:rsidR="00FF0B82" w:rsidRPr="000C4E0B">
        <w:rPr>
          <w:rFonts w:ascii="Times New Roman" w:hAnsi="Times New Roman"/>
          <w:b/>
          <w:sz w:val="28"/>
          <w:szCs w:val="28"/>
        </w:rPr>
        <w:t>brain diseases</w:t>
      </w:r>
      <w:r w:rsidR="00162742" w:rsidRPr="000C4E0B">
        <w:rPr>
          <w:rFonts w:ascii="Times New Roman" w:hAnsi="Times New Roman"/>
          <w:b/>
          <w:sz w:val="28"/>
          <w:szCs w:val="28"/>
        </w:rPr>
        <w:t xml:space="preserve"> and </w:t>
      </w:r>
      <w:r w:rsidR="00ED1E85" w:rsidRPr="000C4E0B">
        <w:rPr>
          <w:rFonts w:ascii="Times New Roman" w:hAnsi="Times New Roman" w:hint="eastAsia"/>
          <w:b/>
          <w:sz w:val="28"/>
          <w:szCs w:val="28"/>
        </w:rPr>
        <w:t>nerve</w:t>
      </w:r>
      <w:r w:rsidR="00ED1E85" w:rsidRPr="000C4E0B">
        <w:rPr>
          <w:rFonts w:ascii="Times New Roman" w:hAnsi="Times New Roman"/>
          <w:b/>
          <w:sz w:val="28"/>
          <w:szCs w:val="28"/>
        </w:rPr>
        <w:t xml:space="preserve"> </w:t>
      </w:r>
      <w:r w:rsidR="005B004A" w:rsidRPr="000C4E0B">
        <w:rPr>
          <w:rFonts w:ascii="Times New Roman" w:hAnsi="Times New Roman"/>
          <w:b/>
          <w:sz w:val="28"/>
          <w:szCs w:val="28"/>
        </w:rPr>
        <w:t>regeneration</w:t>
      </w:r>
      <w:r w:rsidR="00061162" w:rsidRPr="000C4E0B">
        <w:rPr>
          <w:rFonts w:ascii="Times New Roman" w:hAnsi="Times New Roman"/>
          <w:b/>
          <w:sz w:val="28"/>
          <w:szCs w:val="28"/>
        </w:rPr>
        <w:t xml:space="preserve"> </w:t>
      </w:r>
    </w:p>
    <w:p w14:paraId="74E0DFCA" w14:textId="77777777" w:rsidR="00217375" w:rsidRDefault="00217375" w:rsidP="00061162">
      <w:pPr>
        <w:rPr>
          <w:rFonts w:ascii="Times New Roman" w:hAnsi="Times New Roman" w:cs="Times New Roman"/>
          <w:sz w:val="24"/>
          <w:szCs w:val="24"/>
        </w:rPr>
      </w:pPr>
    </w:p>
    <w:p w14:paraId="74E0DFCB" w14:textId="64BAD4A1" w:rsidR="00061162" w:rsidRDefault="00061162" w:rsidP="00E3540A">
      <w:pPr>
        <w:spacing w:afterLines="50" w:after="120"/>
        <w:rPr>
          <w:rFonts w:ascii="Times New Roman" w:hAnsi="Times New Roman" w:cs="Times New Roman"/>
          <w:b/>
          <w:sz w:val="24"/>
          <w:szCs w:val="24"/>
        </w:rPr>
      </w:pPr>
      <w:r w:rsidRPr="00061162">
        <w:rPr>
          <w:rFonts w:ascii="Times New Roman" w:hAnsi="Times New Roman" w:cs="Times New Roman" w:hint="eastAsia"/>
          <w:b/>
          <w:sz w:val="24"/>
          <w:szCs w:val="24"/>
        </w:rPr>
        <w:t>Abstract</w:t>
      </w:r>
    </w:p>
    <w:p w14:paraId="1F53BA08" w14:textId="2DC18FE9" w:rsidR="00F37AB6" w:rsidRDefault="00350E43" w:rsidP="00F37AB6">
      <w:pPr>
        <w:spacing w:afterLines="50" w:after="120"/>
        <w:ind w:firstLine="79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054DE5">
        <w:rPr>
          <w:rFonts w:ascii="Times New Roman" w:hAnsi="Times New Roman" w:cs="Times New Roman" w:hint="eastAsia"/>
          <w:sz w:val="24"/>
          <w:szCs w:val="24"/>
        </w:rPr>
        <w:t>better</w:t>
      </w:r>
      <w:r>
        <w:rPr>
          <w:rFonts w:ascii="Times New Roman" w:hAnsi="Times New Roman" w:cs="Times New Roman" w:hint="eastAsia"/>
          <w:sz w:val="24"/>
          <w:szCs w:val="24"/>
        </w:rPr>
        <w:t xml:space="preserve"> understand the complicated pathological </w:t>
      </w:r>
      <w:r w:rsidRPr="002C382B">
        <w:rPr>
          <w:rFonts w:ascii="Times New Roman" w:hAnsi="Times New Roman" w:cs="Times New Roman"/>
          <w:sz w:val="24"/>
          <w:szCs w:val="24"/>
        </w:rPr>
        <w:t>states of human brain diseases and disorders</w:t>
      </w:r>
      <w:r>
        <w:rPr>
          <w:rFonts w:ascii="Times New Roman" w:hAnsi="Times New Roman" w:cs="Times New Roman" w:hint="eastAsia"/>
          <w:sz w:val="24"/>
          <w:szCs w:val="24"/>
        </w:rPr>
        <w:t>, there is a critical need</w:t>
      </w:r>
      <w:r w:rsidRPr="00E9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for</w:t>
      </w:r>
      <w:r w:rsidRPr="00E9607A">
        <w:rPr>
          <w:rFonts w:ascii="Times New Roman" w:hAnsi="Times New Roman" w:cs="Times New Roman"/>
          <w:sz w:val="24"/>
          <w:szCs w:val="24"/>
        </w:rPr>
        <w:t xml:space="preserve"> experimental</w:t>
      </w:r>
      <w:r w:rsidR="007F0B08">
        <w:rPr>
          <w:rFonts w:ascii="Times New Roman" w:hAnsi="Times New Roman" w:cs="Times New Roman"/>
          <w:sz w:val="24"/>
          <w:szCs w:val="24"/>
        </w:rPr>
        <w:t xml:space="preserve"> </w:t>
      </w:r>
      <w:r w:rsidR="007F0B08">
        <w:rPr>
          <w:rFonts w:ascii="Times New Roman" w:hAnsi="Times New Roman" w:cs="Times New Roman" w:hint="eastAsia"/>
          <w:sz w:val="24"/>
          <w:szCs w:val="24"/>
        </w:rPr>
        <w:t>and/or</w:t>
      </w:r>
      <w:r w:rsidR="007F0B08">
        <w:rPr>
          <w:rFonts w:ascii="Times New Roman" w:hAnsi="Times New Roman" w:cs="Times New Roman"/>
          <w:sz w:val="24"/>
          <w:szCs w:val="24"/>
        </w:rPr>
        <w:t xml:space="preserve"> </w:t>
      </w:r>
      <w:r w:rsidR="0040789C">
        <w:rPr>
          <w:rFonts w:ascii="Times New Roman" w:hAnsi="Times New Roman" w:cs="Times New Roman" w:hint="eastAsia"/>
          <w:sz w:val="24"/>
          <w:szCs w:val="24"/>
        </w:rPr>
        <w:t>analytical</w:t>
      </w:r>
      <w:r w:rsidRPr="00E9607A">
        <w:rPr>
          <w:rFonts w:ascii="Times New Roman" w:hAnsi="Times New Roman" w:cs="Times New Roman"/>
          <w:sz w:val="24"/>
          <w:szCs w:val="24"/>
        </w:rPr>
        <w:t xml:space="preserve"> models that have </w:t>
      </w:r>
      <w:r>
        <w:rPr>
          <w:rFonts w:ascii="Times New Roman" w:hAnsi="Times New Roman" w:cs="Times New Roman" w:hint="eastAsia"/>
          <w:sz w:val="24"/>
          <w:szCs w:val="24"/>
        </w:rPr>
        <w:t>high</w:t>
      </w:r>
      <w:r w:rsidRPr="00E9607A">
        <w:rPr>
          <w:rFonts w:ascii="Times New Roman" w:hAnsi="Times New Roman" w:cs="Times New Roman"/>
          <w:sz w:val="24"/>
          <w:szCs w:val="24"/>
        </w:rPr>
        <w:t xml:space="preserve"> fidelity to </w:t>
      </w:r>
      <w:r>
        <w:rPr>
          <w:rFonts w:ascii="Times New Roman" w:hAnsi="Times New Roman" w:cs="Times New Roman" w:hint="eastAsia"/>
          <w:sz w:val="24"/>
          <w:szCs w:val="24"/>
        </w:rPr>
        <w:t>brain</w:t>
      </w:r>
      <w:r w:rsidRPr="00E9607A">
        <w:rPr>
          <w:rFonts w:ascii="Times New Roman" w:hAnsi="Times New Roman" w:cs="Times New Roman"/>
          <w:sz w:val="24"/>
          <w:szCs w:val="24"/>
        </w:rPr>
        <w:t xml:space="preserve"> </w:t>
      </w:r>
      <w:r w:rsidR="00054DE5">
        <w:rPr>
          <w:rFonts w:ascii="Times New Roman" w:hAnsi="Times New Roman" w:cs="Times New Roman" w:hint="eastAsia"/>
          <w:sz w:val="24"/>
          <w:szCs w:val="24"/>
        </w:rPr>
        <w:t>micro-</w:t>
      </w:r>
      <w:r>
        <w:rPr>
          <w:rFonts w:ascii="Times New Roman" w:hAnsi="Times New Roman" w:cs="Times New Roman" w:hint="eastAsia"/>
          <w:sz w:val="24"/>
          <w:szCs w:val="24"/>
        </w:rPr>
        <w:t>environment</w:t>
      </w:r>
      <w:r w:rsidR="00054DE5">
        <w:rPr>
          <w:rFonts w:ascii="Times New Roman" w:hAnsi="Times New Roman" w:cs="Times New Roman" w:hint="eastAsia"/>
          <w:sz w:val="24"/>
          <w:szCs w:val="24"/>
        </w:rPr>
        <w:t>s</w:t>
      </w:r>
      <w:r w:rsidRPr="00E9607A">
        <w:rPr>
          <w:rFonts w:ascii="Times New Roman" w:hAnsi="Times New Roman" w:cs="Times New Roman"/>
          <w:sz w:val="24"/>
          <w:szCs w:val="24"/>
        </w:rPr>
        <w:t xml:space="preserve">. </w:t>
      </w:r>
      <w:r w:rsidR="002B1A70">
        <w:rPr>
          <w:rFonts w:ascii="Times New Roman" w:hAnsi="Times New Roman" w:cs="Times New Roman" w:hint="eastAsia"/>
          <w:sz w:val="24"/>
          <w:szCs w:val="24"/>
        </w:rPr>
        <w:t>Towards</w:t>
      </w:r>
      <w:r w:rsidR="002B1A70">
        <w:rPr>
          <w:rFonts w:ascii="Times New Roman" w:hAnsi="Times New Roman" w:cs="Times New Roman"/>
          <w:sz w:val="24"/>
          <w:szCs w:val="24"/>
        </w:rPr>
        <w:t xml:space="preserve"> </w:t>
      </w:r>
      <w:r w:rsidR="002B1A70">
        <w:rPr>
          <w:rFonts w:ascii="Times New Roman" w:hAnsi="Times New Roman" w:cs="Times New Roman" w:hint="eastAsia"/>
          <w:sz w:val="24"/>
          <w:szCs w:val="24"/>
        </w:rPr>
        <w:t>this</w:t>
      </w:r>
      <w:r w:rsidR="002B1A70">
        <w:rPr>
          <w:rFonts w:ascii="Times New Roman" w:hAnsi="Times New Roman" w:cs="Times New Roman"/>
          <w:sz w:val="24"/>
          <w:szCs w:val="24"/>
        </w:rPr>
        <w:t xml:space="preserve"> </w:t>
      </w:r>
      <w:r w:rsidR="002B1A70">
        <w:rPr>
          <w:rFonts w:ascii="Times New Roman" w:hAnsi="Times New Roman" w:cs="Times New Roman" w:hint="eastAsia"/>
          <w:sz w:val="24"/>
          <w:szCs w:val="24"/>
        </w:rPr>
        <w:t>end</w:t>
      </w:r>
      <w:r w:rsidRPr="009E4FB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92242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my</w:t>
      </w:r>
      <w:r w:rsidRPr="009E4FB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research has focused on the </w:t>
      </w:r>
      <w:r w:rsidRPr="009E4FB3">
        <w:rPr>
          <w:rFonts w:ascii="Times New Roman" w:hAnsi="Times New Roman" w:cs="Times New Roman"/>
          <w:color w:val="000000" w:themeColor="text1"/>
          <w:sz w:val="24"/>
          <w:szCs w:val="24"/>
        </w:rPr>
        <w:t>development of</w:t>
      </w:r>
      <w:r w:rsidRPr="009E4FB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54DE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diverse</w:t>
      </w:r>
      <w:r w:rsidR="0005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brain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tissue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models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by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employing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 w:rsidRPr="007614C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in</w:t>
      </w:r>
      <w:r w:rsidR="007614CC" w:rsidRPr="007614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614CC" w:rsidRPr="007614C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vitro</w:t>
      </w:r>
      <w:r w:rsidR="007614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 w:rsidRPr="007614C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in</w:t>
      </w:r>
      <w:r w:rsidR="007614CC" w:rsidRPr="007614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614CC" w:rsidRPr="007614C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vivo</w:t>
      </w:r>
      <w:r w:rsidR="007614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 w:rsidRPr="007614C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in</w:t>
      </w:r>
      <w:r w:rsidR="007614CC" w:rsidRPr="007614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614CC" w:rsidRPr="007614C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silico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approaches.</w:t>
      </w:r>
      <w:r w:rsidR="00761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CC">
        <w:rPr>
          <w:rFonts w:ascii="Times New Roman" w:hAnsi="Times New Roman" w:hint="eastAsia"/>
          <w:color w:val="000000" w:themeColor="text1"/>
          <w:sz w:val="24"/>
        </w:rPr>
        <w:t>This</w:t>
      </w:r>
      <w:r w:rsidR="007614CC">
        <w:rPr>
          <w:rFonts w:ascii="Times New Roman" w:hAnsi="Times New Roman"/>
          <w:color w:val="000000" w:themeColor="text1"/>
          <w:sz w:val="24"/>
        </w:rPr>
        <w:t xml:space="preserve"> </w:t>
      </w:r>
      <w:r w:rsidR="007F0B08">
        <w:rPr>
          <w:rFonts w:ascii="Times New Roman" w:hAnsi="Times New Roman" w:hint="eastAsia"/>
          <w:color w:val="000000" w:themeColor="text1"/>
          <w:sz w:val="24"/>
        </w:rPr>
        <w:t>talk</w:t>
      </w:r>
      <w:r w:rsidR="007F0B08">
        <w:rPr>
          <w:rFonts w:ascii="Times New Roman" w:hAnsi="Times New Roman"/>
          <w:color w:val="000000" w:themeColor="text1"/>
          <w:sz w:val="24"/>
        </w:rPr>
        <w:t xml:space="preserve"> </w:t>
      </w:r>
      <w:r w:rsidR="007614CC">
        <w:rPr>
          <w:rFonts w:ascii="Times New Roman" w:hAnsi="Times New Roman" w:hint="eastAsia"/>
          <w:color w:val="000000" w:themeColor="text1"/>
          <w:sz w:val="24"/>
        </w:rPr>
        <w:t>will</w:t>
      </w:r>
      <w:r w:rsidR="007614CC">
        <w:rPr>
          <w:rFonts w:ascii="Times New Roman" w:hAnsi="Times New Roman"/>
          <w:color w:val="000000" w:themeColor="text1"/>
          <w:sz w:val="24"/>
        </w:rPr>
        <w:t xml:space="preserve"> </w:t>
      </w:r>
      <w:r w:rsidR="007F0B08">
        <w:rPr>
          <w:rFonts w:ascii="Times New Roman" w:hAnsi="Times New Roman" w:hint="eastAsia"/>
          <w:color w:val="000000" w:themeColor="text1"/>
          <w:sz w:val="24"/>
        </w:rPr>
        <w:t>present</w:t>
      </w:r>
      <w:r w:rsidR="007F0B08">
        <w:rPr>
          <w:rFonts w:ascii="Times New Roman" w:hAnsi="Times New Roman"/>
          <w:color w:val="000000" w:themeColor="text1"/>
          <w:sz w:val="24"/>
        </w:rPr>
        <w:t xml:space="preserve"> </w:t>
      </w:r>
      <w:r w:rsidR="007614CC">
        <w:rPr>
          <w:rFonts w:ascii="Times New Roman" w:hAnsi="Times New Roman" w:hint="eastAsia"/>
          <w:color w:val="000000" w:themeColor="text1"/>
          <w:sz w:val="24"/>
        </w:rPr>
        <w:t>my</w:t>
      </w:r>
      <w:r w:rsidR="007614CC" w:rsidRPr="00971C68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7614CC">
        <w:rPr>
          <w:rFonts w:ascii="Times New Roman" w:hAnsi="Times New Roman" w:hint="eastAsia"/>
          <w:color w:val="000000" w:themeColor="text1"/>
          <w:sz w:val="24"/>
        </w:rPr>
        <w:t>current and future</w:t>
      </w:r>
      <w:r w:rsidR="007614CC" w:rsidRPr="00971C68">
        <w:rPr>
          <w:rFonts w:ascii="Times New Roman" w:hAnsi="Times New Roman" w:hint="eastAsia"/>
          <w:color w:val="000000" w:themeColor="text1"/>
          <w:sz w:val="24"/>
        </w:rPr>
        <w:t xml:space="preserve"> research</w:t>
      </w:r>
      <w:r w:rsidR="007614CC">
        <w:rPr>
          <w:rFonts w:ascii="Times New Roman" w:hAnsi="Times New Roman"/>
          <w:color w:val="000000" w:themeColor="text1"/>
          <w:sz w:val="24"/>
        </w:rPr>
        <w:t xml:space="preserve"> </w:t>
      </w:r>
      <w:r w:rsidR="007614CC">
        <w:rPr>
          <w:rFonts w:ascii="Times New Roman" w:hAnsi="Times New Roman" w:hint="eastAsia"/>
          <w:color w:val="000000" w:themeColor="text1"/>
          <w:sz w:val="24"/>
        </w:rPr>
        <w:t>interests</w:t>
      </w:r>
      <w:r w:rsidR="007F0B08">
        <w:rPr>
          <w:rFonts w:ascii="Times New Roman" w:hAnsi="Times New Roman"/>
          <w:color w:val="000000" w:themeColor="text1"/>
          <w:sz w:val="24"/>
        </w:rPr>
        <w:t xml:space="preserve"> </w:t>
      </w:r>
      <w:r w:rsidR="007F0B08">
        <w:rPr>
          <w:rFonts w:ascii="Times New Roman" w:hAnsi="Times New Roman" w:hint="eastAsia"/>
          <w:color w:val="000000" w:themeColor="text1"/>
          <w:sz w:val="24"/>
        </w:rPr>
        <w:t>that</w:t>
      </w:r>
      <w:r w:rsidR="007F0B08">
        <w:rPr>
          <w:rFonts w:ascii="Times New Roman" w:hAnsi="Times New Roman"/>
          <w:color w:val="000000" w:themeColor="text1"/>
          <w:sz w:val="24"/>
        </w:rPr>
        <w:t xml:space="preserve"> </w:t>
      </w:r>
      <w:r w:rsidR="007F0B08">
        <w:rPr>
          <w:rFonts w:ascii="Times New Roman" w:hAnsi="Times New Roman" w:hint="eastAsia"/>
          <w:color w:val="000000" w:themeColor="text1"/>
          <w:sz w:val="24"/>
        </w:rPr>
        <w:t>are</w:t>
      </w:r>
      <w:r w:rsidR="007614CC">
        <w:rPr>
          <w:rFonts w:ascii="Times New Roman" w:hAnsi="Times New Roman"/>
          <w:color w:val="000000" w:themeColor="text1"/>
          <w:sz w:val="24"/>
        </w:rPr>
        <w:t xml:space="preserve"> </w:t>
      </w:r>
      <w:r w:rsidR="007614CC">
        <w:rPr>
          <w:rFonts w:ascii="Times New Roman" w:hAnsi="Times New Roman" w:hint="eastAsia"/>
          <w:color w:val="000000" w:themeColor="text1"/>
          <w:sz w:val="24"/>
        </w:rPr>
        <w:t>aligned</w:t>
      </w:r>
      <w:r w:rsidR="007614CC">
        <w:rPr>
          <w:rFonts w:ascii="Times New Roman" w:hAnsi="Times New Roman"/>
          <w:color w:val="000000" w:themeColor="text1"/>
          <w:sz w:val="24"/>
        </w:rPr>
        <w:t xml:space="preserve"> </w:t>
      </w:r>
      <w:r w:rsidR="007614CC">
        <w:rPr>
          <w:rFonts w:ascii="Times New Roman" w:hAnsi="Times New Roman" w:hint="eastAsia"/>
          <w:color w:val="000000" w:themeColor="text1"/>
          <w:sz w:val="24"/>
        </w:rPr>
        <w:t>to</w:t>
      </w:r>
      <w:r w:rsidR="007614CC" w:rsidRPr="00971C68">
        <w:rPr>
          <w:rFonts w:ascii="Times New Roman" w:hAnsi="Times New Roman" w:hint="eastAsia"/>
          <w:color w:val="000000" w:themeColor="text1"/>
          <w:sz w:val="24"/>
        </w:rPr>
        <w:t xml:space="preserve"> the application of experimental </w:t>
      </w:r>
      <w:r w:rsidR="007614CC">
        <w:rPr>
          <w:rFonts w:ascii="Times New Roman" w:hAnsi="Times New Roman" w:hint="eastAsia"/>
          <w:color w:val="000000" w:themeColor="text1"/>
          <w:sz w:val="24"/>
        </w:rPr>
        <w:t>and</w:t>
      </w:r>
      <w:r w:rsidR="007614CC">
        <w:rPr>
          <w:rFonts w:ascii="Times New Roman" w:hAnsi="Times New Roman"/>
          <w:color w:val="000000" w:themeColor="text1"/>
          <w:sz w:val="24"/>
        </w:rPr>
        <w:t xml:space="preserve"> </w:t>
      </w:r>
      <w:r w:rsidR="007614CC">
        <w:rPr>
          <w:rFonts w:ascii="Times New Roman" w:hAnsi="Times New Roman" w:hint="eastAsia"/>
          <w:color w:val="000000" w:themeColor="text1"/>
          <w:sz w:val="24"/>
        </w:rPr>
        <w:t>computational</w:t>
      </w:r>
      <w:r w:rsidR="007614CC">
        <w:rPr>
          <w:rFonts w:ascii="Times New Roman" w:hAnsi="Times New Roman"/>
          <w:color w:val="000000" w:themeColor="text1"/>
          <w:sz w:val="24"/>
        </w:rPr>
        <w:t xml:space="preserve"> </w:t>
      </w:r>
      <w:r w:rsidR="007614CC" w:rsidRPr="00971C68">
        <w:rPr>
          <w:rFonts w:ascii="Times New Roman" w:hAnsi="Times New Roman" w:hint="eastAsia"/>
          <w:color w:val="000000" w:themeColor="text1"/>
          <w:sz w:val="24"/>
        </w:rPr>
        <w:t xml:space="preserve">models </w:t>
      </w:r>
      <w:r w:rsidR="007614CC">
        <w:rPr>
          <w:rFonts w:ascii="Times New Roman" w:hAnsi="Times New Roman" w:hint="eastAsia"/>
          <w:color w:val="000000" w:themeColor="text1"/>
          <w:sz w:val="24"/>
        </w:rPr>
        <w:t>in</w:t>
      </w:r>
      <w:r w:rsidR="007614CC" w:rsidRPr="00971C68">
        <w:rPr>
          <w:rFonts w:ascii="Times New Roman" w:hAnsi="Times New Roman" w:hint="eastAsia"/>
          <w:color w:val="000000" w:themeColor="text1"/>
          <w:sz w:val="24"/>
        </w:rPr>
        <w:t xml:space="preserve">to </w:t>
      </w:r>
      <w:r w:rsidR="00F37AB6">
        <w:rPr>
          <w:rFonts w:ascii="Times New Roman" w:hAnsi="Times New Roman" w:hint="eastAsia"/>
          <w:color w:val="000000" w:themeColor="text1"/>
          <w:sz w:val="24"/>
        </w:rPr>
        <w:t>(1)</w:t>
      </w:r>
      <w:r w:rsidR="00F37AB6">
        <w:rPr>
          <w:rFonts w:ascii="Times New Roman" w:hAnsi="Times New Roman"/>
          <w:color w:val="000000" w:themeColor="text1"/>
          <w:sz w:val="24"/>
        </w:rPr>
        <w:t xml:space="preserve"> </w:t>
      </w:r>
      <w:r w:rsidR="002B6CBE">
        <w:rPr>
          <w:rFonts w:ascii="Times New Roman" w:hAnsi="Times New Roman" w:hint="eastAsia"/>
          <w:color w:val="000000" w:themeColor="text1"/>
          <w:sz w:val="24"/>
        </w:rPr>
        <w:t>recapitulating</w:t>
      </w:r>
      <w:r w:rsidR="002B6CBE">
        <w:rPr>
          <w:rFonts w:ascii="Times New Roman" w:hAnsi="Times New Roman"/>
          <w:color w:val="000000" w:themeColor="text1"/>
          <w:sz w:val="24"/>
        </w:rPr>
        <w:t xml:space="preserve"> neuropatholo</w:t>
      </w:r>
      <w:r w:rsidR="0023444A">
        <w:rPr>
          <w:rFonts w:ascii="Times New Roman" w:hAnsi="Times New Roman" w:hint="eastAsia"/>
          <w:color w:val="000000" w:themeColor="text1"/>
          <w:sz w:val="24"/>
        </w:rPr>
        <w:t>gical</w:t>
      </w:r>
      <w:r w:rsidR="00F37AB6">
        <w:rPr>
          <w:rFonts w:ascii="Times New Roman" w:hAnsi="Times New Roman"/>
          <w:color w:val="000000" w:themeColor="text1"/>
          <w:sz w:val="24"/>
        </w:rPr>
        <w:t xml:space="preserve"> </w:t>
      </w:r>
      <w:r w:rsidR="00F37AB6">
        <w:rPr>
          <w:rFonts w:ascii="Times New Roman" w:hAnsi="Times New Roman" w:hint="eastAsia"/>
          <w:color w:val="000000" w:themeColor="text1"/>
          <w:sz w:val="24"/>
        </w:rPr>
        <w:t>signatures</w:t>
      </w:r>
      <w:r w:rsidR="002B6CBE">
        <w:rPr>
          <w:rFonts w:ascii="Times New Roman" w:hAnsi="Times New Roman"/>
          <w:color w:val="000000" w:themeColor="text1"/>
          <w:sz w:val="24"/>
        </w:rPr>
        <w:t xml:space="preserve"> </w:t>
      </w:r>
      <w:r w:rsidR="00F37AB6">
        <w:rPr>
          <w:rFonts w:ascii="Times New Roman" w:hAnsi="Times New Roman" w:hint="eastAsia"/>
          <w:color w:val="000000" w:themeColor="text1"/>
          <w:sz w:val="24"/>
        </w:rPr>
        <w:t>(e.g.,</w:t>
      </w:r>
      <w:r w:rsidR="00F37AB6">
        <w:rPr>
          <w:rFonts w:ascii="Times New Roman" w:hAnsi="Times New Roman"/>
          <w:color w:val="000000" w:themeColor="text1"/>
          <w:sz w:val="24"/>
        </w:rPr>
        <w:t xml:space="preserve"> </w:t>
      </w:r>
      <w:r w:rsidR="002B6CBE">
        <w:rPr>
          <w:rFonts w:ascii="Times New Roman" w:hAnsi="Times New Roman" w:hint="eastAsia"/>
          <w:color w:val="000000" w:themeColor="text1"/>
          <w:sz w:val="24"/>
        </w:rPr>
        <w:t>Lyme</w:t>
      </w:r>
      <w:r w:rsidR="002B6CBE">
        <w:rPr>
          <w:rFonts w:ascii="Times New Roman" w:hAnsi="Times New Roman"/>
          <w:color w:val="000000" w:themeColor="text1"/>
          <w:sz w:val="24"/>
        </w:rPr>
        <w:t xml:space="preserve"> </w:t>
      </w:r>
      <w:r w:rsidR="002B6CBE">
        <w:rPr>
          <w:rFonts w:ascii="Times New Roman" w:hAnsi="Times New Roman" w:hint="eastAsia"/>
          <w:color w:val="000000" w:themeColor="text1"/>
          <w:sz w:val="24"/>
        </w:rPr>
        <w:t>disease,</w:t>
      </w:r>
      <w:r w:rsidR="002B6CBE">
        <w:rPr>
          <w:rFonts w:ascii="Times New Roman" w:hAnsi="Times New Roman"/>
          <w:color w:val="000000" w:themeColor="text1"/>
          <w:sz w:val="24"/>
        </w:rPr>
        <w:t xml:space="preserve"> </w:t>
      </w:r>
      <w:r w:rsidR="002B6CBE">
        <w:rPr>
          <w:rFonts w:ascii="Times New Roman" w:hAnsi="Times New Roman" w:hint="eastAsia"/>
          <w:color w:val="000000" w:themeColor="text1"/>
          <w:sz w:val="24"/>
        </w:rPr>
        <w:t>hydrocephalus,</w:t>
      </w:r>
      <w:r w:rsidR="002B6CBE">
        <w:rPr>
          <w:rFonts w:ascii="Times New Roman" w:hAnsi="Times New Roman"/>
          <w:color w:val="000000" w:themeColor="text1"/>
          <w:sz w:val="24"/>
        </w:rPr>
        <w:t xml:space="preserve"> </w:t>
      </w:r>
      <w:r w:rsidR="002B6CBE">
        <w:rPr>
          <w:rFonts w:ascii="Times New Roman" w:hAnsi="Times New Roman" w:hint="eastAsia"/>
          <w:color w:val="000000" w:themeColor="text1"/>
          <w:sz w:val="24"/>
        </w:rPr>
        <w:t>and</w:t>
      </w:r>
      <w:r w:rsidR="002B6CBE">
        <w:rPr>
          <w:rFonts w:ascii="Times New Roman" w:hAnsi="Times New Roman"/>
          <w:color w:val="000000" w:themeColor="text1"/>
          <w:sz w:val="24"/>
        </w:rPr>
        <w:t xml:space="preserve"> </w:t>
      </w:r>
      <w:r w:rsidR="002B6CBE">
        <w:rPr>
          <w:rFonts w:ascii="Times New Roman" w:hAnsi="Times New Roman" w:hint="eastAsia"/>
          <w:color w:val="000000" w:themeColor="text1"/>
          <w:sz w:val="24"/>
        </w:rPr>
        <w:t>brain</w:t>
      </w:r>
      <w:r w:rsidR="002B6CBE">
        <w:rPr>
          <w:rFonts w:ascii="Times New Roman" w:hAnsi="Times New Roman"/>
          <w:color w:val="000000" w:themeColor="text1"/>
          <w:sz w:val="24"/>
        </w:rPr>
        <w:t xml:space="preserve"> </w:t>
      </w:r>
      <w:r w:rsidR="002B6CBE">
        <w:rPr>
          <w:rFonts w:ascii="Times New Roman" w:hAnsi="Times New Roman" w:hint="eastAsia"/>
          <w:color w:val="000000" w:themeColor="text1"/>
          <w:sz w:val="24"/>
        </w:rPr>
        <w:t>cancer</w:t>
      </w:r>
      <w:r w:rsidR="00F37AB6">
        <w:rPr>
          <w:rFonts w:ascii="Times New Roman" w:hAnsi="Times New Roman" w:hint="eastAsia"/>
          <w:color w:val="000000" w:themeColor="text1"/>
          <w:sz w:val="24"/>
        </w:rPr>
        <w:t>),</w:t>
      </w:r>
      <w:r w:rsidR="00F37AB6" w:rsidRPr="00F37A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37AB6" w:rsidRPr="009E4FB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(2) recovery of neural tissues using an electric field and stem cells, and (3) quantitative/physical analysis of neuronal growth and activity</w:t>
      </w:r>
      <w:r w:rsidR="00F37A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F37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AB6" w:rsidRPr="008D5AC9">
        <w:rPr>
          <w:rFonts w:ascii="Times New Roman" w:hAnsi="Times New Roman"/>
          <w:color w:val="000000" w:themeColor="text1"/>
          <w:sz w:val="24"/>
        </w:rPr>
        <w:t xml:space="preserve">The outcomes </w:t>
      </w:r>
      <w:r w:rsidR="00F37AB6">
        <w:rPr>
          <w:rFonts w:ascii="Times New Roman" w:hAnsi="Times New Roman" w:hint="eastAsia"/>
          <w:color w:val="000000" w:themeColor="text1"/>
          <w:sz w:val="24"/>
        </w:rPr>
        <w:t>of</w:t>
      </w:r>
      <w:r w:rsidR="00F37AB6">
        <w:rPr>
          <w:rFonts w:ascii="Times New Roman" w:hAnsi="Times New Roman"/>
          <w:color w:val="000000" w:themeColor="text1"/>
          <w:sz w:val="24"/>
        </w:rPr>
        <w:t xml:space="preserve"> </w:t>
      </w:r>
      <w:r w:rsidR="00F37AB6">
        <w:rPr>
          <w:rFonts w:ascii="Times New Roman" w:hAnsi="Times New Roman" w:hint="eastAsia"/>
          <w:color w:val="000000" w:themeColor="text1"/>
          <w:sz w:val="24"/>
        </w:rPr>
        <w:t>these</w:t>
      </w:r>
      <w:r w:rsidR="00F37AB6">
        <w:rPr>
          <w:rFonts w:ascii="Times New Roman" w:hAnsi="Times New Roman"/>
          <w:color w:val="000000" w:themeColor="text1"/>
          <w:sz w:val="24"/>
        </w:rPr>
        <w:t xml:space="preserve"> </w:t>
      </w:r>
      <w:r w:rsidR="00F37AB6">
        <w:rPr>
          <w:rFonts w:ascii="Times New Roman" w:hAnsi="Times New Roman" w:hint="eastAsia"/>
          <w:color w:val="000000" w:themeColor="text1"/>
          <w:sz w:val="24"/>
        </w:rPr>
        <w:t>studies</w:t>
      </w:r>
      <w:r w:rsidR="00F37AB6">
        <w:rPr>
          <w:rFonts w:ascii="Times New Roman" w:hAnsi="Times New Roman"/>
          <w:color w:val="000000" w:themeColor="text1"/>
          <w:sz w:val="24"/>
        </w:rPr>
        <w:t xml:space="preserve"> </w:t>
      </w:r>
      <w:r w:rsidR="00F37AB6">
        <w:rPr>
          <w:rFonts w:ascii="Times New Roman" w:hAnsi="Times New Roman" w:hint="eastAsia"/>
          <w:color w:val="000000" w:themeColor="text1"/>
          <w:sz w:val="24"/>
        </w:rPr>
        <w:t>will</w:t>
      </w:r>
      <w:r w:rsidR="00F37AB6">
        <w:rPr>
          <w:rFonts w:ascii="Times New Roman" w:hAnsi="Times New Roman"/>
          <w:color w:val="000000" w:themeColor="text1"/>
          <w:sz w:val="24"/>
        </w:rPr>
        <w:t xml:space="preserve"> </w:t>
      </w:r>
      <w:r w:rsidR="00F37AB6" w:rsidRPr="008D5AC9">
        <w:rPr>
          <w:rFonts w:ascii="Times New Roman" w:hAnsi="Times New Roman"/>
          <w:color w:val="000000" w:themeColor="text1"/>
          <w:sz w:val="24"/>
        </w:rPr>
        <w:t xml:space="preserve">provide an opportunity to deepen our insights into </w:t>
      </w:r>
      <w:r w:rsidR="00F37AB6" w:rsidRPr="00971C68">
        <w:rPr>
          <w:rFonts w:ascii="Times New Roman" w:hAnsi="Times New Roman"/>
          <w:color w:val="000000" w:themeColor="text1"/>
          <w:sz w:val="24"/>
        </w:rPr>
        <w:t xml:space="preserve">mechanisms underlying </w:t>
      </w:r>
      <w:r w:rsidR="00F37AB6">
        <w:rPr>
          <w:rFonts w:ascii="Times New Roman" w:hAnsi="Times New Roman" w:hint="eastAsia"/>
          <w:color w:val="000000" w:themeColor="text1"/>
          <w:sz w:val="24"/>
        </w:rPr>
        <w:t>the</w:t>
      </w:r>
      <w:r w:rsidR="00F37AB6">
        <w:rPr>
          <w:rFonts w:ascii="Times New Roman" w:hAnsi="Times New Roman"/>
          <w:color w:val="000000" w:themeColor="text1"/>
          <w:sz w:val="24"/>
        </w:rPr>
        <w:t xml:space="preserve"> </w:t>
      </w:r>
      <w:r w:rsidR="006255DB" w:rsidRPr="00971C68">
        <w:rPr>
          <w:rFonts w:ascii="Times New Roman" w:hAnsi="Times New Roman"/>
          <w:color w:val="000000" w:themeColor="text1"/>
          <w:sz w:val="24"/>
        </w:rPr>
        <w:t xml:space="preserve">progression </w:t>
      </w:r>
      <w:r w:rsidR="006255DB">
        <w:rPr>
          <w:rFonts w:ascii="Times New Roman" w:hAnsi="Times New Roman" w:hint="eastAsia"/>
          <w:color w:val="000000" w:themeColor="text1"/>
          <w:sz w:val="24"/>
        </w:rPr>
        <w:t>of</w:t>
      </w:r>
      <w:r w:rsidR="006255DB">
        <w:rPr>
          <w:rFonts w:ascii="Times New Roman" w:hAnsi="Times New Roman"/>
          <w:color w:val="000000" w:themeColor="text1"/>
          <w:sz w:val="24"/>
        </w:rPr>
        <w:t xml:space="preserve"> </w:t>
      </w:r>
      <w:r w:rsidR="0023444A">
        <w:rPr>
          <w:rFonts w:ascii="Times New Roman" w:hAnsi="Times New Roman" w:hint="eastAsia"/>
          <w:color w:val="000000" w:themeColor="text1"/>
          <w:sz w:val="24"/>
        </w:rPr>
        <w:t>disease</w:t>
      </w:r>
      <w:r w:rsidR="006255DB">
        <w:rPr>
          <w:rFonts w:ascii="Times New Roman" w:hAnsi="Times New Roman" w:hint="eastAsia"/>
          <w:color w:val="000000" w:themeColor="text1"/>
          <w:sz w:val="24"/>
        </w:rPr>
        <w:t>s</w:t>
      </w:r>
      <w:r w:rsidR="0023444A">
        <w:rPr>
          <w:rFonts w:ascii="Times New Roman" w:hAnsi="Times New Roman"/>
          <w:color w:val="000000" w:themeColor="text1"/>
          <w:sz w:val="24"/>
        </w:rPr>
        <w:t xml:space="preserve"> </w:t>
      </w:r>
      <w:r w:rsidR="00F37AB6" w:rsidRPr="008D5AC9">
        <w:rPr>
          <w:rFonts w:ascii="Times New Roman" w:hAnsi="Times New Roman"/>
          <w:color w:val="000000" w:themeColor="text1"/>
          <w:sz w:val="24"/>
        </w:rPr>
        <w:t xml:space="preserve">and expand our scopes on therapeutic targets by capturing the dynamic changes in </w:t>
      </w:r>
      <w:r w:rsidR="00F37AB6" w:rsidRPr="00E9607A">
        <w:rPr>
          <w:rFonts w:ascii="Times New Roman" w:hAnsi="Times New Roman" w:cs="Times New Roman"/>
          <w:sz w:val="24"/>
          <w:szCs w:val="24"/>
        </w:rPr>
        <w:t xml:space="preserve">transcriptome, </w:t>
      </w:r>
      <w:r w:rsidR="00F37AB6">
        <w:rPr>
          <w:rFonts w:ascii="Times New Roman" w:hAnsi="Times New Roman" w:cs="Times New Roman" w:hint="eastAsia"/>
          <w:sz w:val="24"/>
          <w:szCs w:val="24"/>
        </w:rPr>
        <w:t>network structure, and physiological activity</w:t>
      </w:r>
      <w:r w:rsidR="00F37AB6" w:rsidRPr="008D5AC9">
        <w:rPr>
          <w:rFonts w:ascii="Times New Roman" w:hAnsi="Times New Roman"/>
          <w:color w:val="000000" w:themeColor="text1"/>
          <w:sz w:val="24"/>
        </w:rPr>
        <w:t xml:space="preserve">. Along with 3D </w:t>
      </w:r>
      <w:r w:rsidR="00F37AB6" w:rsidRPr="00787C1B">
        <w:rPr>
          <w:rFonts w:ascii="Times New Roman" w:hAnsi="Times New Roman"/>
          <w:i/>
          <w:color w:val="000000" w:themeColor="text1"/>
          <w:sz w:val="24"/>
        </w:rPr>
        <w:t>in vitro</w:t>
      </w:r>
      <w:r w:rsidR="00F37AB6" w:rsidRPr="008D5AC9">
        <w:rPr>
          <w:rFonts w:ascii="Times New Roman" w:hAnsi="Times New Roman"/>
          <w:color w:val="000000" w:themeColor="text1"/>
          <w:sz w:val="24"/>
        </w:rPr>
        <w:t xml:space="preserve"> human models (i.e., brain-on-a-chip, organoids), the parallel approach using </w:t>
      </w:r>
      <w:r w:rsidR="00F37AB6" w:rsidRPr="00787C1B">
        <w:rPr>
          <w:rFonts w:ascii="Times New Roman" w:hAnsi="Times New Roman"/>
          <w:i/>
          <w:color w:val="000000" w:themeColor="text1"/>
          <w:sz w:val="24"/>
        </w:rPr>
        <w:t>in vivo</w:t>
      </w:r>
      <w:r w:rsidR="00F37AB6" w:rsidRPr="008D5AC9">
        <w:rPr>
          <w:rFonts w:ascii="Times New Roman" w:hAnsi="Times New Roman"/>
          <w:color w:val="000000" w:themeColor="text1"/>
          <w:sz w:val="24"/>
        </w:rPr>
        <w:t xml:space="preserve"> medical imaging (e.g., MRI) and the mathematical/graphical models will further increase the translati</w:t>
      </w:r>
      <w:r w:rsidR="00787C1B">
        <w:rPr>
          <w:rFonts w:ascii="Times New Roman" w:hAnsi="Times New Roman" w:hint="eastAsia"/>
          <w:color w:val="000000" w:themeColor="text1"/>
          <w:sz w:val="24"/>
        </w:rPr>
        <w:t>on</w:t>
      </w:r>
      <w:r w:rsidR="00787C1B">
        <w:rPr>
          <w:rFonts w:ascii="Times New Roman" w:hAnsi="Times New Roman"/>
          <w:color w:val="000000" w:themeColor="text1"/>
          <w:sz w:val="24"/>
        </w:rPr>
        <w:t xml:space="preserve"> </w:t>
      </w:r>
      <w:r w:rsidR="00787C1B">
        <w:rPr>
          <w:rFonts w:ascii="Times New Roman" w:hAnsi="Times New Roman" w:hint="eastAsia"/>
          <w:color w:val="000000" w:themeColor="text1"/>
          <w:sz w:val="24"/>
        </w:rPr>
        <w:t>into</w:t>
      </w:r>
      <w:r w:rsidR="00787C1B">
        <w:rPr>
          <w:rFonts w:ascii="Times New Roman" w:hAnsi="Times New Roman"/>
          <w:color w:val="000000" w:themeColor="text1"/>
          <w:sz w:val="24"/>
        </w:rPr>
        <w:t xml:space="preserve"> </w:t>
      </w:r>
      <w:r w:rsidR="00F37AB6" w:rsidRPr="008D5AC9">
        <w:rPr>
          <w:rFonts w:ascii="Times New Roman" w:hAnsi="Times New Roman"/>
          <w:color w:val="000000" w:themeColor="text1"/>
          <w:sz w:val="24"/>
        </w:rPr>
        <w:t>clinical practice.</w:t>
      </w:r>
    </w:p>
    <w:p w14:paraId="75BA9EAE" w14:textId="77777777" w:rsidR="006255DB" w:rsidRDefault="006255DB" w:rsidP="00F37AB6">
      <w:pPr>
        <w:spacing w:afterLines="50" w:after="120"/>
        <w:ind w:firstLine="799"/>
        <w:rPr>
          <w:rFonts w:ascii="Times New Roman" w:hAnsi="Times New Roman" w:hint="eastAsia"/>
          <w:color w:val="000000" w:themeColor="text1"/>
          <w:sz w:val="24"/>
        </w:rPr>
      </w:pPr>
      <w:bookmarkStart w:id="0" w:name="_GoBack"/>
      <w:bookmarkEnd w:id="0"/>
    </w:p>
    <w:p w14:paraId="483E7678" w14:textId="3D06F9B6" w:rsidR="00F37AB6" w:rsidRDefault="00F37AB6" w:rsidP="00F37AB6">
      <w:pPr>
        <w:spacing w:afterLines="50" w:after="120"/>
        <w:ind w:firstLine="79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7AB6" w:rsidSect="00FA151D">
      <w:headerReference w:type="default" r:id="rId9"/>
      <w:pgSz w:w="11906" w:h="16838"/>
      <w:pgMar w:top="907" w:right="964" w:bottom="964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4FC6" w14:textId="77777777" w:rsidR="0052665B" w:rsidRDefault="0052665B" w:rsidP="001F6FF3">
      <w:r>
        <w:separator/>
      </w:r>
    </w:p>
  </w:endnote>
  <w:endnote w:type="continuationSeparator" w:id="0">
    <w:p w14:paraId="0F272AC6" w14:textId="77777777" w:rsidR="0052665B" w:rsidRDefault="0052665B" w:rsidP="001F6FF3">
      <w:r>
        <w:continuationSeparator/>
      </w:r>
    </w:p>
  </w:endnote>
  <w:endnote w:type="continuationNotice" w:id="1">
    <w:p w14:paraId="6AB8B4CD" w14:textId="77777777" w:rsidR="0052665B" w:rsidRDefault="00526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2BEF" w14:textId="77777777" w:rsidR="0052665B" w:rsidRDefault="0052665B" w:rsidP="001F6FF3">
      <w:r>
        <w:separator/>
      </w:r>
    </w:p>
  </w:footnote>
  <w:footnote w:type="continuationSeparator" w:id="0">
    <w:p w14:paraId="106DD7DD" w14:textId="77777777" w:rsidR="0052665B" w:rsidRDefault="0052665B" w:rsidP="001F6FF3">
      <w:r>
        <w:continuationSeparator/>
      </w:r>
    </w:p>
  </w:footnote>
  <w:footnote w:type="continuationNotice" w:id="1">
    <w:p w14:paraId="2F7D1EA0" w14:textId="77777777" w:rsidR="0052665B" w:rsidRDefault="00526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DFD6" w14:textId="723636D5" w:rsidR="001F6FF3" w:rsidRPr="001F6FF3" w:rsidRDefault="001F6FF3" w:rsidP="00ED1E85">
    <w:pPr>
      <w:pStyle w:val="a4"/>
      <w:ind w:right="220"/>
      <w:jc w:val="right"/>
      <w:rPr>
        <w:rFonts w:ascii="Times New Roman" w:hAnsi="Times New Roman" w:cs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82"/>
    <w:rsid w:val="00023F7F"/>
    <w:rsid w:val="000353A2"/>
    <w:rsid w:val="000542A7"/>
    <w:rsid w:val="00054DE5"/>
    <w:rsid w:val="00055214"/>
    <w:rsid w:val="00060562"/>
    <w:rsid w:val="00060C6D"/>
    <w:rsid w:val="00061162"/>
    <w:rsid w:val="00094082"/>
    <w:rsid w:val="00094EB9"/>
    <w:rsid w:val="0009778A"/>
    <w:rsid w:val="000B42BB"/>
    <w:rsid w:val="000C4E0B"/>
    <w:rsid w:val="000D0BCF"/>
    <w:rsid w:val="000E670D"/>
    <w:rsid w:val="000F5966"/>
    <w:rsid w:val="00107D45"/>
    <w:rsid w:val="0011115C"/>
    <w:rsid w:val="00111B94"/>
    <w:rsid w:val="00116A2A"/>
    <w:rsid w:val="001340CC"/>
    <w:rsid w:val="00145DAF"/>
    <w:rsid w:val="00162742"/>
    <w:rsid w:val="00165728"/>
    <w:rsid w:val="00165AAE"/>
    <w:rsid w:val="001742B0"/>
    <w:rsid w:val="0018375D"/>
    <w:rsid w:val="00191887"/>
    <w:rsid w:val="001B7F5D"/>
    <w:rsid w:val="001D7781"/>
    <w:rsid w:val="001D796C"/>
    <w:rsid w:val="001F5E29"/>
    <w:rsid w:val="001F6FF3"/>
    <w:rsid w:val="002113C4"/>
    <w:rsid w:val="00216017"/>
    <w:rsid w:val="00217375"/>
    <w:rsid w:val="00224281"/>
    <w:rsid w:val="0023444A"/>
    <w:rsid w:val="00236D93"/>
    <w:rsid w:val="002562B6"/>
    <w:rsid w:val="00264F1D"/>
    <w:rsid w:val="00275275"/>
    <w:rsid w:val="002B1A70"/>
    <w:rsid w:val="002B6CBE"/>
    <w:rsid w:val="002C382B"/>
    <w:rsid w:val="002D3181"/>
    <w:rsid w:val="002E41B3"/>
    <w:rsid w:val="002E78B5"/>
    <w:rsid w:val="002F283D"/>
    <w:rsid w:val="00320D93"/>
    <w:rsid w:val="003315C5"/>
    <w:rsid w:val="00350E43"/>
    <w:rsid w:val="00354455"/>
    <w:rsid w:val="0035564A"/>
    <w:rsid w:val="00362284"/>
    <w:rsid w:val="00387BA9"/>
    <w:rsid w:val="003C233C"/>
    <w:rsid w:val="003D0A5A"/>
    <w:rsid w:val="00402F95"/>
    <w:rsid w:val="00403968"/>
    <w:rsid w:val="0040491D"/>
    <w:rsid w:val="0040789C"/>
    <w:rsid w:val="00413439"/>
    <w:rsid w:val="00426BCA"/>
    <w:rsid w:val="0043764C"/>
    <w:rsid w:val="00450300"/>
    <w:rsid w:val="00454FD7"/>
    <w:rsid w:val="00467DEF"/>
    <w:rsid w:val="004E1BBB"/>
    <w:rsid w:val="004E5F75"/>
    <w:rsid w:val="00523E34"/>
    <w:rsid w:val="0052665B"/>
    <w:rsid w:val="00551BD1"/>
    <w:rsid w:val="00552D7E"/>
    <w:rsid w:val="00554634"/>
    <w:rsid w:val="00585798"/>
    <w:rsid w:val="005A74D2"/>
    <w:rsid w:val="005B004A"/>
    <w:rsid w:val="005D1065"/>
    <w:rsid w:val="005E54E5"/>
    <w:rsid w:val="005F4250"/>
    <w:rsid w:val="0060479E"/>
    <w:rsid w:val="00605C3B"/>
    <w:rsid w:val="006255DB"/>
    <w:rsid w:val="006318B9"/>
    <w:rsid w:val="00644F90"/>
    <w:rsid w:val="00652AA7"/>
    <w:rsid w:val="006670B1"/>
    <w:rsid w:val="006A450D"/>
    <w:rsid w:val="006F50CC"/>
    <w:rsid w:val="00700851"/>
    <w:rsid w:val="00712335"/>
    <w:rsid w:val="007614CC"/>
    <w:rsid w:val="00780F98"/>
    <w:rsid w:val="00787C1B"/>
    <w:rsid w:val="007A344A"/>
    <w:rsid w:val="007F0B08"/>
    <w:rsid w:val="0082486B"/>
    <w:rsid w:val="0083487D"/>
    <w:rsid w:val="00850844"/>
    <w:rsid w:val="00862164"/>
    <w:rsid w:val="0087007A"/>
    <w:rsid w:val="008C7A01"/>
    <w:rsid w:val="008D231F"/>
    <w:rsid w:val="008D5AC9"/>
    <w:rsid w:val="008E7A55"/>
    <w:rsid w:val="008F0B5E"/>
    <w:rsid w:val="00922424"/>
    <w:rsid w:val="00926176"/>
    <w:rsid w:val="009506D0"/>
    <w:rsid w:val="00954347"/>
    <w:rsid w:val="00963F95"/>
    <w:rsid w:val="00971C68"/>
    <w:rsid w:val="00981629"/>
    <w:rsid w:val="0099789C"/>
    <w:rsid w:val="009A359F"/>
    <w:rsid w:val="009C518D"/>
    <w:rsid w:val="009D6367"/>
    <w:rsid w:val="009E0FB8"/>
    <w:rsid w:val="009E4FB3"/>
    <w:rsid w:val="009E5EA8"/>
    <w:rsid w:val="00A0697B"/>
    <w:rsid w:val="00A07830"/>
    <w:rsid w:val="00A277D4"/>
    <w:rsid w:val="00A31E3F"/>
    <w:rsid w:val="00A342A1"/>
    <w:rsid w:val="00A44001"/>
    <w:rsid w:val="00A5509C"/>
    <w:rsid w:val="00A6337D"/>
    <w:rsid w:val="00AB2968"/>
    <w:rsid w:val="00AD2C98"/>
    <w:rsid w:val="00B07901"/>
    <w:rsid w:val="00B1132B"/>
    <w:rsid w:val="00B17F08"/>
    <w:rsid w:val="00B645A5"/>
    <w:rsid w:val="00B6736D"/>
    <w:rsid w:val="00B81A63"/>
    <w:rsid w:val="00B914A8"/>
    <w:rsid w:val="00BA017A"/>
    <w:rsid w:val="00BB1A93"/>
    <w:rsid w:val="00BC3D5B"/>
    <w:rsid w:val="00BE339E"/>
    <w:rsid w:val="00C057A7"/>
    <w:rsid w:val="00C3009D"/>
    <w:rsid w:val="00C3092F"/>
    <w:rsid w:val="00C6690A"/>
    <w:rsid w:val="00CB087F"/>
    <w:rsid w:val="00CD3409"/>
    <w:rsid w:val="00CD719B"/>
    <w:rsid w:val="00CE47D3"/>
    <w:rsid w:val="00CE7026"/>
    <w:rsid w:val="00D35639"/>
    <w:rsid w:val="00D375F6"/>
    <w:rsid w:val="00D41FFC"/>
    <w:rsid w:val="00D56D67"/>
    <w:rsid w:val="00D90D08"/>
    <w:rsid w:val="00DA356B"/>
    <w:rsid w:val="00DD3204"/>
    <w:rsid w:val="00DD4A61"/>
    <w:rsid w:val="00DD5AE4"/>
    <w:rsid w:val="00E33C07"/>
    <w:rsid w:val="00E3540A"/>
    <w:rsid w:val="00E47B26"/>
    <w:rsid w:val="00E87A2E"/>
    <w:rsid w:val="00E9607A"/>
    <w:rsid w:val="00EA2DE4"/>
    <w:rsid w:val="00EC626F"/>
    <w:rsid w:val="00ED19F7"/>
    <w:rsid w:val="00ED1E85"/>
    <w:rsid w:val="00EE5AA3"/>
    <w:rsid w:val="00F14626"/>
    <w:rsid w:val="00F14A17"/>
    <w:rsid w:val="00F31628"/>
    <w:rsid w:val="00F324B0"/>
    <w:rsid w:val="00F37AB6"/>
    <w:rsid w:val="00F53B2C"/>
    <w:rsid w:val="00F82B9E"/>
    <w:rsid w:val="00F854EF"/>
    <w:rsid w:val="00F93D01"/>
    <w:rsid w:val="00FA151D"/>
    <w:rsid w:val="00FB3210"/>
    <w:rsid w:val="00FE1C3D"/>
    <w:rsid w:val="00FE7443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DFC7"/>
  <w15:docId w15:val="{C4EE191D-34F1-4090-B3BE-05442F05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A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83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F6F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6FF3"/>
  </w:style>
  <w:style w:type="paragraph" w:styleId="a5">
    <w:name w:val="footer"/>
    <w:basedOn w:val="a"/>
    <w:link w:val="Char0"/>
    <w:uiPriority w:val="99"/>
    <w:unhideWhenUsed/>
    <w:rsid w:val="001F6F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6FF3"/>
  </w:style>
  <w:style w:type="paragraph" w:styleId="a6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4CB39C61F45D2489D628DE87C74DC95" ma:contentTypeVersion="9" ma:contentTypeDescription="새 문서를 만듭니다." ma:contentTypeScope="" ma:versionID="fff6c6a5879e91ff71ef3facc97634d9">
  <xsd:schema xmlns:xsd="http://www.w3.org/2001/XMLSchema" xmlns:xs="http://www.w3.org/2001/XMLSchema" xmlns:p="http://schemas.microsoft.com/office/2006/metadata/properties" xmlns:ns3="7a0fe35f-a724-4a21-92aa-efd8011e88c5" targetNamespace="http://schemas.microsoft.com/office/2006/metadata/properties" ma:root="true" ma:fieldsID="96fa3098dbdc3a3181ec697ad9aca549" ns3:_="">
    <xsd:import namespace="7a0fe35f-a724-4a21-92aa-efd8011e8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fe35f-a724-4a21-92aa-efd8011e8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AA00D-1E80-4144-B4AA-4490AA09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fe35f-a724-4a21-92aa-efd8011e8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B6F0C-A77A-4673-B232-E1AA3EF55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65BEA-8769-40A2-B416-E55695C23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kimcho</dc:creator>
  <cp:lastModifiedBy>김광민</cp:lastModifiedBy>
  <cp:revision>11</cp:revision>
  <cp:lastPrinted>2021-06-01T21:41:00Z</cp:lastPrinted>
  <dcterms:created xsi:type="dcterms:W3CDTF">2023-05-03T02:57:00Z</dcterms:created>
  <dcterms:modified xsi:type="dcterms:W3CDTF">2023-05-04T01:29:00Z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0x01010044CB39C61F45D2489D628DE87C74DC95</vt:lpwstr>
  </property>
</Properties>
</file>